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0109715" w:rsidR="008F1334" w:rsidRPr="00F30D6B" w:rsidRDefault="0058210B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13DDA0E2" w:rsidR="008F1334" w:rsidRPr="00F30D6B" w:rsidRDefault="009E180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A Vasút utca 3. szám alatti Óvoda felújítása Apostagon</w:t>
      </w:r>
    </w:p>
    <w:p w14:paraId="74B3A6BA" w14:textId="041D515F" w:rsidR="008F1334" w:rsidRPr="00F30D6B" w:rsidRDefault="009E180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2024. </w:t>
      </w:r>
      <w:r w:rsidR="0058210B">
        <w:rPr>
          <w:rFonts w:ascii="Arial" w:hAnsi="Arial"/>
        </w:rPr>
        <w:t>október 22</w:t>
      </w:r>
      <w:r w:rsidR="008F4140">
        <w:rPr>
          <w:rFonts w:ascii="Arial" w:hAnsi="Arial"/>
        </w:rPr>
        <w:t>.</w:t>
      </w:r>
    </w:p>
    <w:p w14:paraId="22F662C3" w14:textId="5EC928E2" w:rsidR="00D97EAB" w:rsidRDefault="009E1807" w:rsidP="009E18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  <w:r>
        <w:rPr>
          <w:rFonts w:ascii="Arial" w:hAnsi="Arial"/>
        </w:rPr>
        <w:t>Apostag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0D3B0D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</w:t>
      </w:r>
      <w:r w:rsidR="00703B59" w:rsidRPr="00703B59">
        <w:rPr>
          <w:rFonts w:ascii="Arial" w:hAnsi="Arial"/>
        </w:rPr>
        <w:t>G</w:t>
      </w:r>
      <w:r w:rsidR="00D97EAB">
        <w:rPr>
          <w:rFonts w:ascii="Arial" w:hAnsi="Arial"/>
        </w:rPr>
        <w:t>YERMEKNEVELÉST TÁMOGATÓ HUMÁN INFRASTRUKTÚRA FEJLESZTÉSE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>
        <w:rPr>
          <w:rFonts w:ascii="Arial" w:hAnsi="Arial"/>
        </w:rPr>
        <w:t>A Vasút utca 3. szám alatti Óvoda felújítása Apostagon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15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63</w:t>
      </w:r>
      <w:r w:rsidR="00596530">
        <w:rPr>
          <w:rFonts w:ascii="Arial" w:hAnsi="Arial"/>
        </w:rPr>
        <w:t>,</w:t>
      </w:r>
      <w:r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>
        <w:rPr>
          <w:rFonts w:ascii="Arial" w:hAnsi="Arial"/>
        </w:rPr>
        <w:t xml:space="preserve"> a</w:t>
      </w:r>
      <w:r w:rsidR="000404A8">
        <w:rPr>
          <w:rFonts w:ascii="Arial" w:hAnsi="Arial"/>
        </w:rPr>
        <w:t xml:space="preserve"> </w:t>
      </w:r>
      <w:r w:rsidRPr="009E1807">
        <w:rPr>
          <w:rFonts w:ascii="Arial" w:hAnsi="Arial"/>
        </w:rPr>
        <w:t>Pöttömkert Óvod</w:t>
      </w:r>
      <w:r>
        <w:rPr>
          <w:rFonts w:ascii="Arial" w:hAnsi="Arial"/>
        </w:rPr>
        <w:t>a</w:t>
      </w:r>
      <w:r w:rsidRPr="009E1807">
        <w:rPr>
          <w:rFonts w:ascii="Arial" w:hAnsi="Arial"/>
        </w:rPr>
        <w:t xml:space="preserve"> egyik meglévő telephelyének </w:t>
      </w:r>
      <w:r>
        <w:rPr>
          <w:rFonts w:ascii="Arial" w:hAnsi="Arial"/>
        </w:rPr>
        <w:t xml:space="preserve">felújítása valósul meg </w:t>
      </w:r>
      <w:r w:rsidRPr="009E1807">
        <w:rPr>
          <w:rFonts w:ascii="Arial" w:hAnsi="Arial"/>
        </w:rPr>
        <w:t>az épület átalakításával.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449F8868" w14:textId="22086D75" w:rsidR="00A777A7" w:rsidRPr="000714B1" w:rsidRDefault="00A777A7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0714B1">
        <w:rPr>
          <w:rFonts w:ascii="Arial" w:hAnsi="Arial"/>
        </w:rPr>
        <w:t>z</w:t>
      </w:r>
      <w:r>
        <w:rPr>
          <w:rFonts w:ascii="Arial" w:hAnsi="Arial"/>
        </w:rPr>
        <w:t xml:space="preserve"> „</w:t>
      </w:r>
      <w:r w:rsidR="009E1807" w:rsidRPr="009E1807">
        <w:rPr>
          <w:rFonts w:ascii="Arial" w:hAnsi="Arial"/>
        </w:rPr>
        <w:t>A Vasút utca 3. szám alatti Óvoda felújítása Apostagon</w:t>
      </w:r>
      <w:r>
        <w:rPr>
          <w:rFonts w:ascii="Arial" w:hAnsi="Arial"/>
        </w:rPr>
        <w:t xml:space="preserve">” című pályázat keretében </w:t>
      </w:r>
      <w:r w:rsidR="009E1807">
        <w:rPr>
          <w:rFonts w:ascii="Arial" w:hAnsi="Arial"/>
        </w:rPr>
        <w:t>Apostag</w:t>
      </w:r>
      <w:r>
        <w:rPr>
          <w:rFonts w:ascii="Arial" w:hAnsi="Arial"/>
        </w:rPr>
        <w:t xml:space="preserve"> Község Önkormányzat</w:t>
      </w:r>
      <w:r w:rsidR="000D3B0D">
        <w:rPr>
          <w:rFonts w:ascii="Arial" w:hAnsi="Arial"/>
        </w:rPr>
        <w:t>ának</w:t>
      </w:r>
      <w:r>
        <w:rPr>
          <w:rFonts w:ascii="Arial" w:hAnsi="Arial"/>
        </w:rPr>
        <w:t xml:space="preserve"> </w:t>
      </w:r>
      <w:r w:rsidRPr="009E1807">
        <w:rPr>
          <w:rFonts w:ascii="Arial" w:hAnsi="Arial"/>
        </w:rPr>
        <w:t>(</w:t>
      </w:r>
      <w:hyperlink r:id="rId7" w:history="1">
        <w:r w:rsidR="009E1807" w:rsidRPr="009E1807">
          <w:rPr>
            <w:rStyle w:val="Hiperhivatkozs"/>
            <w:rFonts w:ascii="Arial" w:hAnsi="Arial"/>
          </w:rPr>
          <w:t>https://apostag.hu/</w:t>
        </w:r>
      </w:hyperlink>
      <w:r w:rsidRPr="000714B1">
        <w:rPr>
          <w:rFonts w:ascii="Arial" w:hAnsi="Arial"/>
        </w:rPr>
        <w:t>)</w:t>
      </w:r>
      <w:r w:rsidR="009E1807">
        <w:rPr>
          <w:rFonts w:ascii="Arial" w:hAnsi="Arial"/>
        </w:rPr>
        <w:t xml:space="preserve"> </w:t>
      </w:r>
      <w:r w:rsidR="000714B1">
        <w:rPr>
          <w:rFonts w:ascii="Arial" w:hAnsi="Arial"/>
        </w:rPr>
        <w:t xml:space="preserve">célja </w:t>
      </w:r>
      <w:r w:rsidRPr="000714B1">
        <w:rPr>
          <w:rFonts w:ascii="Arial" w:hAnsi="Arial"/>
        </w:rPr>
        <w:t>egy</w:t>
      </w:r>
      <w:r w:rsidR="000714B1">
        <w:rPr>
          <w:rFonts w:ascii="Arial" w:hAnsi="Arial"/>
        </w:rPr>
        <w:t xml:space="preserve">, </w:t>
      </w:r>
      <w:r w:rsidRPr="000714B1">
        <w:rPr>
          <w:rFonts w:ascii="Arial" w:hAnsi="Arial"/>
        </w:rPr>
        <w:t>a mai kornak megfelelő gyermeknevelési intézmény létrehozása.</w:t>
      </w:r>
    </w:p>
    <w:p w14:paraId="3305A4B5" w14:textId="085F625B" w:rsidR="000714B1" w:rsidRDefault="004D02A0" w:rsidP="00646F1A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Pr="00C94E1D">
        <w:rPr>
          <w:rFonts w:ascii="Arial" w:hAnsi="Arial"/>
        </w:rPr>
        <w:t>TOP</w:t>
      </w:r>
      <w:r>
        <w:rPr>
          <w:rFonts w:ascii="Arial" w:hAnsi="Arial"/>
        </w:rPr>
        <w:t>_PLUSZ</w:t>
      </w:r>
      <w:r w:rsidRPr="00C94E1D">
        <w:rPr>
          <w:rFonts w:ascii="Arial" w:hAnsi="Arial"/>
        </w:rPr>
        <w:t>-</w:t>
      </w:r>
      <w:r>
        <w:rPr>
          <w:rFonts w:ascii="Arial" w:hAnsi="Arial"/>
        </w:rPr>
        <w:t>3.3.1</w:t>
      </w:r>
      <w:r w:rsidRPr="00C94E1D">
        <w:rPr>
          <w:rFonts w:ascii="Arial" w:hAnsi="Arial"/>
        </w:rPr>
        <w:t>-</w:t>
      </w:r>
      <w:r>
        <w:rPr>
          <w:rFonts w:ascii="Arial" w:hAnsi="Arial"/>
        </w:rPr>
        <w:t xml:space="preserve">21 </w:t>
      </w:r>
      <w:r w:rsidRPr="00703B59">
        <w:rPr>
          <w:rFonts w:ascii="Arial" w:hAnsi="Arial"/>
        </w:rPr>
        <w:t>G</w:t>
      </w:r>
      <w:r>
        <w:rPr>
          <w:rFonts w:ascii="Arial" w:hAnsi="Arial"/>
        </w:rPr>
        <w:t xml:space="preserve">YERMEKNEVELÉST TÁMOGATÓ HUMÁN INFRASTRUKTÚRA FEJLESZTÉSE elnevezésű felhívás keretében az </w:t>
      </w:r>
      <w:r w:rsidR="009E1807">
        <w:rPr>
          <w:rFonts w:ascii="Arial" w:hAnsi="Arial"/>
        </w:rPr>
        <w:t>63</w:t>
      </w:r>
      <w:r>
        <w:rPr>
          <w:rFonts w:ascii="Arial" w:hAnsi="Arial"/>
        </w:rPr>
        <w:t>,</w:t>
      </w:r>
      <w:r w:rsidR="009E1807"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>
        <w:rPr>
          <w:rFonts w:ascii="Arial" w:hAnsi="Arial"/>
        </w:rPr>
        <w:t xml:space="preserve"> millió forint európai uniós támogatás segítségével</w:t>
      </w:r>
      <w:r w:rsidRPr="000714B1">
        <w:rPr>
          <w:rFonts w:ascii="Arial" w:hAnsi="Arial"/>
        </w:rPr>
        <w:t xml:space="preserve"> </w:t>
      </w:r>
      <w:r w:rsidR="009E1807" w:rsidRPr="009E1807">
        <w:rPr>
          <w:rFonts w:ascii="Arial" w:hAnsi="Arial"/>
        </w:rPr>
        <w:t xml:space="preserve">az óvodaépület korszerűsítése épületgépészeti és épületszerkezeti fejlesztésekkel, továbbá az óvodai nevelési munkához kapcsolódóan eszközök </w:t>
      </w:r>
      <w:r w:rsidR="009E1807">
        <w:rPr>
          <w:rFonts w:ascii="Arial" w:hAnsi="Arial"/>
        </w:rPr>
        <w:t>beszerzése valósul meg</w:t>
      </w:r>
      <w:r w:rsidR="000714B1" w:rsidRPr="000714B1">
        <w:rPr>
          <w:rFonts w:ascii="Arial" w:hAnsi="Arial"/>
        </w:rPr>
        <w:t>.</w:t>
      </w:r>
    </w:p>
    <w:p w14:paraId="7B216D81" w14:textId="0A0F0E2C" w:rsidR="009E1807" w:rsidRDefault="009E1807" w:rsidP="00646F1A">
      <w:pPr>
        <w:rPr>
          <w:rFonts w:ascii="Arial" w:hAnsi="Arial"/>
        </w:rPr>
      </w:pPr>
      <w:r w:rsidRPr="009E1807">
        <w:rPr>
          <w:rFonts w:ascii="Arial" w:hAnsi="Arial"/>
        </w:rPr>
        <w:t>A felújítás célja</w:t>
      </w:r>
      <w:r>
        <w:rPr>
          <w:rFonts w:ascii="Arial" w:hAnsi="Arial"/>
        </w:rPr>
        <w:t xml:space="preserve"> az</w:t>
      </w:r>
      <w:r w:rsidRPr="009E1807">
        <w:rPr>
          <w:rFonts w:ascii="Arial" w:hAnsi="Arial"/>
        </w:rPr>
        <w:t xml:space="preserve"> óvoda korszerűsítése a járulékos funkciók kiteljesítése a lehető legkorszerűbb működtetés biztosításával, az akadálymentesítési, egészségügyi, h</w:t>
      </w:r>
      <w:r>
        <w:rPr>
          <w:rFonts w:ascii="Arial" w:hAnsi="Arial"/>
        </w:rPr>
        <w:t>i</w:t>
      </w:r>
      <w:r w:rsidRPr="009E1807">
        <w:rPr>
          <w:rFonts w:ascii="Arial" w:hAnsi="Arial"/>
        </w:rPr>
        <w:t>g</w:t>
      </w:r>
      <w:r>
        <w:rPr>
          <w:rFonts w:ascii="Arial" w:hAnsi="Arial"/>
        </w:rPr>
        <w:t>i</w:t>
      </w:r>
      <w:r w:rsidRPr="009E1807">
        <w:rPr>
          <w:rFonts w:ascii="Arial" w:hAnsi="Arial"/>
        </w:rPr>
        <w:t>éniai követelmények teljesítésével.</w:t>
      </w:r>
    </w:p>
    <w:p w14:paraId="13746C37" w14:textId="2E0E0AF3" w:rsidR="00CE0CCE" w:rsidRDefault="00CE0CCE" w:rsidP="00646F1A">
      <w:pPr>
        <w:rPr>
          <w:rFonts w:ascii="Arial" w:hAnsi="Arial"/>
        </w:rPr>
      </w:pPr>
      <w:r>
        <w:rPr>
          <w:rFonts w:ascii="Arial" w:hAnsi="Arial"/>
        </w:rPr>
        <w:t>A beruházás során tetőfelújítás, nyílászáró csere, hőszigetelés, vakolatjavítás, burkolatcsere, akadálymentesítés, vizes berendezések cseréje, parkolókialakítás valósul meg.</w:t>
      </w:r>
    </w:p>
    <w:p w14:paraId="2561908F" w14:textId="26C5D003" w:rsidR="00FA76BC" w:rsidRDefault="00FA76BC" w:rsidP="00646F1A">
      <w:pPr>
        <w:rPr>
          <w:rFonts w:ascii="Arial" w:hAnsi="Arial"/>
        </w:rPr>
      </w:pPr>
      <w:r w:rsidRPr="00FA76BC">
        <w:rPr>
          <w:rFonts w:ascii="Arial" w:hAnsi="Arial"/>
        </w:rPr>
        <w:t xml:space="preserve">A projekt hozzájárul </w:t>
      </w:r>
      <w:r w:rsidR="000D3B0D" w:rsidRPr="000D3B0D">
        <w:rPr>
          <w:rFonts w:ascii="Arial" w:hAnsi="Arial"/>
        </w:rPr>
        <w:t>a gyermekek és a társadalom egészségfejlesztéséhez, a családok életminőségének, a szülők munkába való visszatérésének segítéséhez, csökkenti a társadalmi különbséget és mindenki számára egyenlő esélyt teremt, elősegíti a szükséges kompetenciák fejlesztését, amelyek a gyermekek későbbi iskolai teljesítményét, szocializációját, személyiségfejlődését megalapozzák.</w:t>
      </w:r>
    </w:p>
    <w:p w14:paraId="62EE1B7C" w14:textId="75D20980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megvalósítási helyszíne: </w:t>
      </w:r>
      <w:r w:rsidR="00CE0CCE">
        <w:rPr>
          <w:rFonts w:ascii="Arial" w:hAnsi="Arial"/>
        </w:rPr>
        <w:t>6088 Apostag, Vasút u. 3., hrsz.: 1169.</w:t>
      </w:r>
    </w:p>
    <w:p w14:paraId="44AC92D8" w14:textId="751D3BF0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projekt várható befejezése: 202</w:t>
      </w:r>
      <w:r w:rsidR="000D3B0D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CE0CCE">
        <w:rPr>
          <w:rFonts w:ascii="Arial" w:hAnsi="Arial"/>
        </w:rPr>
        <w:t>október</w:t>
      </w:r>
      <w:r>
        <w:rPr>
          <w:rFonts w:ascii="Arial" w:hAnsi="Arial"/>
        </w:rPr>
        <w:t xml:space="preserve"> 31.</w:t>
      </w:r>
    </w:p>
    <w:p w14:paraId="01D8B265" w14:textId="77777777" w:rsidR="00E37629" w:rsidRPr="00646F1A" w:rsidRDefault="00E37629" w:rsidP="00646F1A">
      <w:pPr>
        <w:rPr>
          <w:rFonts w:ascii="Arial" w:hAnsi="Arial"/>
        </w:rPr>
      </w:pPr>
    </w:p>
    <w:p w14:paraId="2B2D999D" w14:textId="7917A41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5282A223" w14:textId="4D649EC4" w:rsidR="00FA76BC" w:rsidRDefault="00CE0CCE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Zakar Zoltán</w:t>
      </w:r>
      <w:r w:rsidR="00FA76BC">
        <w:rPr>
          <w:rFonts w:ascii="Arial" w:hAnsi="Arial"/>
        </w:rPr>
        <w:t>, polgármester</w:t>
      </w:r>
    </w:p>
    <w:p w14:paraId="7892F40D" w14:textId="4CC62C8D" w:rsidR="00FA76BC" w:rsidRPr="00CE0CCE" w:rsidRDefault="00CE0CCE" w:rsidP="00FA76BC">
      <w:pPr>
        <w:spacing w:after="0"/>
        <w:rPr>
          <w:rFonts w:ascii="Arial" w:hAnsi="Arial"/>
          <w:color w:val="000000" w:themeColor="text1"/>
        </w:rPr>
      </w:pPr>
      <w:r w:rsidRPr="00CE0CCE">
        <w:rPr>
          <w:color w:val="000000" w:themeColor="text1"/>
        </w:rPr>
        <w:t>apostag.</w:t>
      </w:r>
      <w:hyperlink r:id="rId8" w:history="1">
        <w:r w:rsidRPr="00CE0CCE">
          <w:rPr>
            <w:rStyle w:val="Hiperhivatkozs"/>
            <w:rFonts w:ascii="Arial" w:hAnsi="Arial"/>
            <w:color w:val="000000" w:themeColor="text1"/>
            <w:u w:val="none"/>
          </w:rPr>
          <w:t>polgarmester@tanet.hu</w:t>
        </w:r>
      </w:hyperlink>
    </w:p>
    <w:p w14:paraId="38A980AC" w14:textId="790E6EE5" w:rsidR="00FA76BC" w:rsidRPr="00F00096" w:rsidRDefault="00CE0CCE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3</w:t>
      </w:r>
      <w:r w:rsidR="00FA76BC">
        <w:rPr>
          <w:rFonts w:ascii="Arial" w:hAnsi="Arial"/>
        </w:rPr>
        <w:t>0/</w:t>
      </w:r>
      <w:r>
        <w:rPr>
          <w:rFonts w:ascii="Arial" w:hAnsi="Arial"/>
        </w:rPr>
        <w:t>437</w:t>
      </w:r>
      <w:r w:rsidR="006C1125">
        <w:rPr>
          <w:rFonts w:ascii="Arial" w:hAnsi="Arial"/>
        </w:rPr>
        <w:t>-</w:t>
      </w:r>
      <w:r>
        <w:rPr>
          <w:rFonts w:ascii="Arial" w:hAnsi="Arial"/>
        </w:rPr>
        <w:t>6228</w:t>
      </w:r>
    </w:p>
    <w:p w14:paraId="51EAE129" w14:textId="7891AD2E" w:rsidR="005F2DC9" w:rsidRPr="00F30D6B" w:rsidRDefault="00CE0CCE">
      <w:pPr>
        <w:rPr>
          <w:rFonts w:ascii="Arial" w:hAnsi="Arial"/>
        </w:rPr>
      </w:pPr>
      <w:r w:rsidRPr="00CE0CCE">
        <w:rPr>
          <w:rFonts w:ascii="Arial" w:hAnsi="Arial"/>
        </w:rPr>
        <w:t>https://apostag.hu/</w:t>
      </w:r>
    </w:p>
    <w:sectPr w:rsidR="005F2DC9" w:rsidRPr="00F30D6B" w:rsidSect="00C817CF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C7FDB" w14:textId="77777777" w:rsidR="00907793" w:rsidRDefault="00907793" w:rsidP="00F30D6B">
      <w:pPr>
        <w:spacing w:after="0"/>
      </w:pPr>
      <w:r>
        <w:separator/>
      </w:r>
    </w:p>
  </w:endnote>
  <w:endnote w:type="continuationSeparator" w:id="0">
    <w:p w14:paraId="0F3BFF45" w14:textId="77777777" w:rsidR="00907793" w:rsidRDefault="0090779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0285" w14:textId="77777777" w:rsidR="00907793" w:rsidRDefault="00907793" w:rsidP="00F30D6B">
      <w:pPr>
        <w:spacing w:after="0"/>
      </w:pPr>
      <w:r>
        <w:separator/>
      </w:r>
    </w:p>
  </w:footnote>
  <w:footnote w:type="continuationSeparator" w:id="0">
    <w:p w14:paraId="7A9B8BA4" w14:textId="77777777" w:rsidR="00907793" w:rsidRDefault="0090779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714B1"/>
    <w:rsid w:val="00074C0E"/>
    <w:rsid w:val="000A7D38"/>
    <w:rsid w:val="000C4466"/>
    <w:rsid w:val="000D3B0D"/>
    <w:rsid w:val="00182253"/>
    <w:rsid w:val="001D7630"/>
    <w:rsid w:val="00252631"/>
    <w:rsid w:val="00266BBC"/>
    <w:rsid w:val="002743C1"/>
    <w:rsid w:val="003108A8"/>
    <w:rsid w:val="00364CC7"/>
    <w:rsid w:val="003667DF"/>
    <w:rsid w:val="003B28B8"/>
    <w:rsid w:val="003B31BF"/>
    <w:rsid w:val="003C7649"/>
    <w:rsid w:val="003F6837"/>
    <w:rsid w:val="00420650"/>
    <w:rsid w:val="004740FB"/>
    <w:rsid w:val="004833A3"/>
    <w:rsid w:val="00490283"/>
    <w:rsid w:val="004D02A0"/>
    <w:rsid w:val="00531F0B"/>
    <w:rsid w:val="00566829"/>
    <w:rsid w:val="0058210B"/>
    <w:rsid w:val="00594265"/>
    <w:rsid w:val="00596530"/>
    <w:rsid w:val="005E0763"/>
    <w:rsid w:val="005E6F47"/>
    <w:rsid w:val="005F2DC9"/>
    <w:rsid w:val="00600B28"/>
    <w:rsid w:val="0062357D"/>
    <w:rsid w:val="00646F1A"/>
    <w:rsid w:val="006C1125"/>
    <w:rsid w:val="006F2469"/>
    <w:rsid w:val="00703B59"/>
    <w:rsid w:val="00745F1C"/>
    <w:rsid w:val="00764205"/>
    <w:rsid w:val="0078078F"/>
    <w:rsid w:val="007B56E7"/>
    <w:rsid w:val="007D6A01"/>
    <w:rsid w:val="00811DB3"/>
    <w:rsid w:val="0084308F"/>
    <w:rsid w:val="00850615"/>
    <w:rsid w:val="0086363D"/>
    <w:rsid w:val="008646BD"/>
    <w:rsid w:val="008C35F3"/>
    <w:rsid w:val="008F1334"/>
    <w:rsid w:val="008F4140"/>
    <w:rsid w:val="008F7D19"/>
    <w:rsid w:val="00907793"/>
    <w:rsid w:val="0092786B"/>
    <w:rsid w:val="009364F4"/>
    <w:rsid w:val="00962D94"/>
    <w:rsid w:val="0097464A"/>
    <w:rsid w:val="009A3796"/>
    <w:rsid w:val="009E1807"/>
    <w:rsid w:val="00A777A7"/>
    <w:rsid w:val="00AB2709"/>
    <w:rsid w:val="00B12D8E"/>
    <w:rsid w:val="00B31B31"/>
    <w:rsid w:val="00B703EC"/>
    <w:rsid w:val="00B9189D"/>
    <w:rsid w:val="00B9557D"/>
    <w:rsid w:val="00B96C7D"/>
    <w:rsid w:val="00BE6A38"/>
    <w:rsid w:val="00BF55E5"/>
    <w:rsid w:val="00C011D9"/>
    <w:rsid w:val="00C25DBB"/>
    <w:rsid w:val="00C574D1"/>
    <w:rsid w:val="00C817CF"/>
    <w:rsid w:val="00C82E27"/>
    <w:rsid w:val="00C94E1D"/>
    <w:rsid w:val="00CB1B5A"/>
    <w:rsid w:val="00CE0CCE"/>
    <w:rsid w:val="00D608BD"/>
    <w:rsid w:val="00D62CD5"/>
    <w:rsid w:val="00D74841"/>
    <w:rsid w:val="00D936C6"/>
    <w:rsid w:val="00D97EAB"/>
    <w:rsid w:val="00DF7932"/>
    <w:rsid w:val="00E13DBF"/>
    <w:rsid w:val="00E24CB8"/>
    <w:rsid w:val="00E37629"/>
    <w:rsid w:val="00E54C51"/>
    <w:rsid w:val="00E61A61"/>
    <w:rsid w:val="00EB546A"/>
    <w:rsid w:val="00F02DD3"/>
    <w:rsid w:val="00F241AB"/>
    <w:rsid w:val="00F30D6B"/>
    <w:rsid w:val="00F72F70"/>
    <w:rsid w:val="00FA76BC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tane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ostag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41</cp:revision>
  <dcterms:created xsi:type="dcterms:W3CDTF">2022-07-01T08:13:00Z</dcterms:created>
  <dcterms:modified xsi:type="dcterms:W3CDTF">2024-10-22T11:08:00Z</dcterms:modified>
</cp:coreProperties>
</file>